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E661CF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15</w:t>
      </w:r>
      <w:r w:rsidR="00DE2835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  <w:lang w:val="en-US"/>
        </w:rPr>
        <w:t>9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54766E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DE2835" w:rsidRDefault="00DE2835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DE2835">
              <w:rPr>
                <w:rStyle w:val="FontStyle62"/>
                <w:sz w:val="24"/>
              </w:rPr>
              <w:t xml:space="preserve">Бакиров Ильдар Гарифьянович  </w:t>
            </w:r>
          </w:p>
          <w:p w:rsidR="00DE2835" w:rsidRDefault="00DE2835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DE2835">
              <w:rPr>
                <w:rStyle w:val="FontStyle62"/>
                <w:sz w:val="24"/>
              </w:rPr>
              <w:t xml:space="preserve">8-917-78-92-889 </w:t>
            </w:r>
          </w:p>
          <w:p w:rsidR="00BF06BF" w:rsidRDefault="00DE2835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DE2835">
              <w:rPr>
                <w:rStyle w:val="FontStyle62"/>
                <w:sz w:val="24"/>
              </w:rPr>
              <w:t>18Shaimardanov.DR@bashgaz.ru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E2835">
            <w:pPr>
              <w:pStyle w:val="Style4"/>
              <w:widowControl/>
              <w:rPr>
                <w:rStyle w:val="FontStyle62"/>
                <w:sz w:val="24"/>
              </w:rPr>
            </w:pPr>
            <w:r w:rsidRPr="00DE2835">
              <w:rPr>
                <w:rStyle w:val="FontStyle62"/>
                <w:sz w:val="24"/>
              </w:rPr>
              <w:t>Прицеп НЕФАЗ-8332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DE2835" w:rsidRPr="00DE2835" w:rsidTr="00B43B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DE2835">
                    <w:rPr>
                      <w:sz w:val="24"/>
                      <w:szCs w:val="24"/>
                    </w:rPr>
                    <w:lastRenderedPageBreak/>
                    <w:t xml:space="preserve">   Марка, модель ТС 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НЕФАЗ 8332</w:t>
                  </w:r>
                </w:p>
              </w:tc>
            </w:tr>
            <w:tr w:rsidR="00DE2835" w:rsidRPr="00DE2835" w:rsidTr="00B43B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35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5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АС8530_02</w:t>
                  </w:r>
                </w:p>
              </w:tc>
            </w:tr>
            <w:tr w:rsidR="00DE2835" w:rsidRPr="00DE2835" w:rsidTr="00B43B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00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jc w:val="both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Х1</w:t>
                  </w:r>
                  <w:r w:rsidRPr="00DE2835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  <w:lang w:val="en-US"/>
                    </w:rPr>
                    <w:t>F83320070004703</w:t>
                  </w:r>
                </w:p>
              </w:tc>
            </w:tr>
            <w:tr w:rsidR="00DE2835" w:rsidRPr="00DE2835" w:rsidTr="00B43B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1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200</w:t>
                  </w: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7</w:t>
                  </w:r>
                </w:p>
              </w:tc>
            </w:tr>
            <w:tr w:rsidR="00DE2835" w:rsidRPr="00DE2835" w:rsidTr="00B43B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DE2835" w:rsidRPr="00DE2835" w:rsidTr="00B43B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отсутствует</w:t>
                  </w:r>
                </w:p>
              </w:tc>
            </w:tr>
            <w:tr w:rsidR="00DE2835" w:rsidRPr="00DE2835" w:rsidTr="00B43B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5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Х1</w:t>
                  </w: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  <w:lang w:val="en-US"/>
                    </w:rPr>
                    <w:t>F83320070004703</w:t>
                  </w:r>
                </w:p>
              </w:tc>
            </w:tr>
            <w:tr w:rsidR="00DE2835" w:rsidRPr="00DE2835" w:rsidTr="00B43B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90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>серый</w:t>
                  </w:r>
                </w:p>
              </w:tc>
            </w:tr>
            <w:tr w:rsidR="00DE2835" w:rsidRPr="00DE2835" w:rsidTr="00B43B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60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02МН432225</w:t>
                  </w:r>
                </w:p>
              </w:tc>
            </w:tr>
            <w:tr w:rsidR="00DE2835" w:rsidRPr="00DE2835" w:rsidTr="00B43BED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5"/>
              </w:trPr>
              <w:tc>
                <w:tcPr>
                  <w:tcW w:w="5104" w:type="dxa"/>
                  <w:vAlign w:val="center"/>
                </w:tcPr>
                <w:p w:rsidR="00DE2835" w:rsidRPr="00DE2835" w:rsidRDefault="00DE2835" w:rsidP="00DE2835">
                  <w:pPr>
                    <w:pStyle w:val="6"/>
                    <w:ind w:firstLine="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DE2835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Свидетельство о регистрации ТС</w:t>
                  </w:r>
                </w:p>
              </w:tc>
              <w:tc>
                <w:tcPr>
                  <w:tcW w:w="5104" w:type="dxa"/>
                </w:tcPr>
                <w:p w:rsidR="00DE2835" w:rsidRPr="00DE2835" w:rsidRDefault="00DE2835" w:rsidP="00DE2835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</w:pPr>
                  <w:r w:rsidRPr="00DE2835">
                    <w:rPr>
                      <w:rFonts w:ascii="Times New Roman" w:eastAsia="Arial Unicode MS" w:hAnsi="Times New Roman"/>
                      <w:i w:val="0"/>
                      <w:color w:val="auto"/>
                      <w:sz w:val="24"/>
                      <w:szCs w:val="24"/>
                    </w:rPr>
                    <w:t>0220№477968</w:t>
                  </w:r>
                </w:p>
              </w:tc>
            </w:tr>
          </w:tbl>
          <w:p w:rsidR="00914FF4" w:rsidRDefault="00914FF4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E2835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  <w:lang w:val="en-US"/>
              </w:rPr>
              <w:t>88 333</w:t>
            </w:r>
            <w:r>
              <w:rPr>
                <w:rStyle w:val="FontStyle62"/>
                <w:b/>
                <w:sz w:val="24"/>
              </w:rPr>
              <w:t>,</w:t>
            </w:r>
            <w:r>
              <w:rPr>
                <w:rStyle w:val="FontStyle62"/>
                <w:b/>
                <w:sz w:val="24"/>
                <w:lang w:val="en-US"/>
              </w:rPr>
              <w:t>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03.09</w:t>
            </w:r>
            <w:r w:rsidR="00681D2B">
              <w:rPr>
                <w:b/>
                <w:color w:val="000000"/>
              </w:rPr>
              <w:t>.2026</w:t>
            </w:r>
            <w:r w:rsidR="007924C0">
              <w:rPr>
                <w:rStyle w:val="FontStyle62"/>
                <w:b/>
                <w:sz w:val="24"/>
              </w:rPr>
              <w:t xml:space="preserve"> в 1</w:t>
            </w:r>
            <w:r w:rsidR="009B206C">
              <w:rPr>
                <w:rStyle w:val="FontStyle62"/>
                <w:b/>
                <w:sz w:val="24"/>
                <w:lang w:val="en-US"/>
              </w:rPr>
              <w:t>1</w:t>
            </w:r>
            <w:r w:rsidR="00DE2835">
              <w:rPr>
                <w:rStyle w:val="FontStyle62"/>
                <w:b/>
                <w:sz w:val="24"/>
              </w:rPr>
              <w:t>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66E" w:rsidRDefault="0054766E">
      <w:pPr>
        <w:spacing w:after="0" w:line="240" w:lineRule="auto"/>
      </w:pPr>
      <w:r>
        <w:separator/>
      </w:r>
    </w:p>
  </w:endnote>
  <w:endnote w:type="continuationSeparator" w:id="0">
    <w:p w:rsidR="0054766E" w:rsidRDefault="0054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66E" w:rsidRDefault="0054766E">
      <w:pPr>
        <w:spacing w:after="0" w:line="240" w:lineRule="auto"/>
      </w:pPr>
      <w:r>
        <w:separator/>
      </w:r>
    </w:p>
  </w:footnote>
  <w:footnote w:type="continuationSeparator" w:id="0">
    <w:p w:rsidR="0054766E" w:rsidRDefault="0054766E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F5827"/>
    <w:rsid w:val="00334B98"/>
    <w:rsid w:val="003423A3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E2A29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24C0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D20CB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B206C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F015A"/>
    <w:rsid w:val="00B03B4F"/>
    <w:rsid w:val="00B04721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DD951-FADB-4328-8A61-014DB633B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2573</Words>
  <Characters>14669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144</cp:revision>
  <dcterms:created xsi:type="dcterms:W3CDTF">2024-08-19T10:28:00Z</dcterms:created>
  <dcterms:modified xsi:type="dcterms:W3CDTF">2026-08-12T10:58:00Z</dcterms:modified>
</cp:coreProperties>
</file>